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E9D00E" w14:textId="42276759" w:rsidR="00FC0E9A" w:rsidRPr="005E1A20" w:rsidRDefault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REPUBLIKA HRVATSKA</w:t>
      </w:r>
    </w:p>
    <w:p w14:paraId="7CB4A8F4" w14:textId="6DF646BE" w:rsidR="00BF36AC" w:rsidRPr="005E1A20" w:rsidRDefault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KOPRIVNIČKO-KRIŽEVAČKA ŽUPANIJA</w:t>
      </w:r>
    </w:p>
    <w:p w14:paraId="1C04E654" w14:textId="659B0DB7" w:rsidR="00BF36AC" w:rsidRPr="005E1A20" w:rsidRDefault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 xml:space="preserve">DJEČJI VRTIĆ ŽABAC SVETI IVAN ŽABNO </w:t>
      </w:r>
    </w:p>
    <w:p w14:paraId="086A1D5F" w14:textId="37E433F5" w:rsidR="00BF36AC" w:rsidRPr="005E1A20" w:rsidRDefault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 xml:space="preserve">Sveti Ivan Žabno, 09. srpnja 2021. </w:t>
      </w:r>
    </w:p>
    <w:p w14:paraId="48AA09E8" w14:textId="3E4AE332" w:rsidR="00BF36AC" w:rsidRPr="005E1A20" w:rsidRDefault="00BF36AC">
      <w:pPr>
        <w:rPr>
          <w:rFonts w:cstheme="minorHAnsi"/>
          <w:b/>
          <w:bCs/>
          <w:sz w:val="24"/>
          <w:szCs w:val="24"/>
        </w:rPr>
      </w:pPr>
    </w:p>
    <w:p w14:paraId="56390E1F" w14:textId="4FB23DBC" w:rsidR="00BF36AC" w:rsidRPr="005E1A20" w:rsidRDefault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OIB: 06594469766</w:t>
      </w:r>
    </w:p>
    <w:p w14:paraId="03F731FD" w14:textId="12FC9CCA" w:rsidR="00BF36AC" w:rsidRPr="005E1A20" w:rsidRDefault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RKP: 5176</w:t>
      </w:r>
    </w:p>
    <w:p w14:paraId="0017A17E" w14:textId="7517D41A" w:rsidR="00BF36AC" w:rsidRPr="005E1A20" w:rsidRDefault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Razina: 21</w:t>
      </w:r>
    </w:p>
    <w:p w14:paraId="2E30D545" w14:textId="33271BF3" w:rsidR="00BF36AC" w:rsidRPr="005E1A20" w:rsidRDefault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 xml:space="preserve">Djelatnost: 8510: Predškolsko obrazovanje </w:t>
      </w:r>
    </w:p>
    <w:p w14:paraId="0FBED626" w14:textId="77777777" w:rsidR="00BF36AC" w:rsidRPr="005E1A20" w:rsidRDefault="00BF36AC">
      <w:pPr>
        <w:rPr>
          <w:rFonts w:cstheme="minorHAnsi"/>
          <w:b/>
          <w:bCs/>
          <w:sz w:val="24"/>
          <w:szCs w:val="24"/>
        </w:rPr>
      </w:pPr>
    </w:p>
    <w:p w14:paraId="6D476E9F" w14:textId="686BB19C" w:rsidR="00BF36AC" w:rsidRPr="005E1A20" w:rsidRDefault="00BF36AC">
      <w:pPr>
        <w:rPr>
          <w:rFonts w:cstheme="minorHAnsi"/>
          <w:sz w:val="24"/>
          <w:szCs w:val="24"/>
        </w:rPr>
      </w:pPr>
    </w:p>
    <w:p w14:paraId="0689A496" w14:textId="103FF2B4" w:rsidR="00BF36AC" w:rsidRPr="005E1A20" w:rsidRDefault="00BF36AC" w:rsidP="00BF36AC">
      <w:pPr>
        <w:jc w:val="center"/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 xml:space="preserve">BILJEŠKE </w:t>
      </w:r>
    </w:p>
    <w:p w14:paraId="004E9D77" w14:textId="72AD5AA2" w:rsidR="00BF36AC" w:rsidRPr="005E1A20" w:rsidRDefault="00BF36AC" w:rsidP="00BF36AC">
      <w:pPr>
        <w:jc w:val="center"/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 xml:space="preserve">UZ FINANCIJSKE IZVJEŠTAJE </w:t>
      </w:r>
    </w:p>
    <w:p w14:paraId="7F7ADCF4" w14:textId="7520EE9C" w:rsidR="00BF36AC" w:rsidRPr="005E1A20" w:rsidRDefault="00BF36AC" w:rsidP="00BF36AC">
      <w:pPr>
        <w:jc w:val="center"/>
        <w:rPr>
          <w:rFonts w:cstheme="minorHAnsi"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za razdoblje od 1. siječnja 2021. do 30. lipnja 2021</w:t>
      </w:r>
      <w:r w:rsidRPr="005E1A20">
        <w:rPr>
          <w:rFonts w:cstheme="minorHAnsi"/>
          <w:sz w:val="24"/>
          <w:szCs w:val="24"/>
        </w:rPr>
        <w:t>.</w:t>
      </w:r>
    </w:p>
    <w:p w14:paraId="424E418F" w14:textId="13EE8338" w:rsidR="00BF36AC" w:rsidRPr="005E1A20" w:rsidRDefault="00BF36AC" w:rsidP="00BF36AC">
      <w:pPr>
        <w:jc w:val="center"/>
        <w:rPr>
          <w:rFonts w:cstheme="minorHAnsi"/>
          <w:sz w:val="24"/>
          <w:szCs w:val="24"/>
        </w:rPr>
      </w:pPr>
    </w:p>
    <w:p w14:paraId="402CC9A5" w14:textId="77777777" w:rsidR="00BF36AC" w:rsidRPr="005E1A20" w:rsidRDefault="00BF36AC" w:rsidP="00BF36AC">
      <w:pPr>
        <w:jc w:val="center"/>
        <w:rPr>
          <w:rFonts w:cstheme="minorHAnsi"/>
          <w:b/>
          <w:bCs/>
          <w:sz w:val="24"/>
          <w:szCs w:val="24"/>
        </w:rPr>
      </w:pPr>
    </w:p>
    <w:p w14:paraId="1194E9E2" w14:textId="18DD486A" w:rsidR="00BF36AC" w:rsidRPr="005E1A20" w:rsidRDefault="00BF36AC" w:rsidP="00BF36AC">
      <w:pPr>
        <w:jc w:val="center"/>
        <w:rPr>
          <w:rFonts w:cstheme="minorHAnsi"/>
          <w:b/>
          <w:bCs/>
          <w:sz w:val="24"/>
          <w:szCs w:val="24"/>
        </w:rPr>
      </w:pPr>
    </w:p>
    <w:p w14:paraId="7C2FBEA8" w14:textId="4EB21D0E" w:rsidR="00BF36AC" w:rsidRPr="005E1A20" w:rsidRDefault="00BF36AC" w:rsidP="00BF36AC">
      <w:pPr>
        <w:jc w:val="center"/>
        <w:rPr>
          <w:rFonts w:cstheme="minorHAnsi"/>
          <w:b/>
          <w:bCs/>
          <w:sz w:val="24"/>
          <w:szCs w:val="24"/>
        </w:rPr>
      </w:pPr>
    </w:p>
    <w:p w14:paraId="22117CD4" w14:textId="77777777" w:rsidR="00BF36AC" w:rsidRPr="005E1A20" w:rsidRDefault="00BF36AC" w:rsidP="00BF36AC">
      <w:pPr>
        <w:jc w:val="center"/>
        <w:rPr>
          <w:rFonts w:cstheme="minorHAnsi"/>
          <w:b/>
          <w:bCs/>
          <w:sz w:val="24"/>
          <w:szCs w:val="24"/>
        </w:rPr>
      </w:pPr>
    </w:p>
    <w:p w14:paraId="43EDEF88" w14:textId="6AB67252" w:rsidR="00BF36AC" w:rsidRPr="005E1A20" w:rsidRDefault="00BF36AC" w:rsidP="00BF36AC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 xml:space="preserve">Zakonski okvir: </w:t>
      </w:r>
    </w:p>
    <w:p w14:paraId="358A546C" w14:textId="74DFBE97" w:rsidR="00BF36AC" w:rsidRPr="005E1A20" w:rsidRDefault="00BF36AC" w:rsidP="00BF36AC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1A20">
        <w:rPr>
          <w:rFonts w:cstheme="minorHAnsi"/>
          <w:sz w:val="24"/>
          <w:szCs w:val="24"/>
        </w:rPr>
        <w:t>Zakon o proračunu (“Narodne novine“, broj 87/08, 136/12 i 15/15)</w:t>
      </w:r>
    </w:p>
    <w:p w14:paraId="469F8A5C" w14:textId="16B7E570" w:rsidR="00BF36AC" w:rsidRPr="005E1A20" w:rsidRDefault="00BF36AC" w:rsidP="00BF36AC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1A20">
        <w:rPr>
          <w:rFonts w:cstheme="minorHAnsi"/>
          <w:sz w:val="24"/>
          <w:szCs w:val="24"/>
        </w:rPr>
        <w:t>Pravilnik o proračunskom računovodstvu i računskom planu (“Narodne novine“, broj 124/14, 115/15, 87/16, 3/18 i 126/19)</w:t>
      </w:r>
    </w:p>
    <w:p w14:paraId="27E9B568" w14:textId="1CFFE43A" w:rsidR="00BF36AC" w:rsidRPr="005E1A20" w:rsidRDefault="00BF36AC" w:rsidP="00BF36AC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1A20">
        <w:rPr>
          <w:rFonts w:cstheme="minorHAnsi"/>
          <w:sz w:val="24"/>
          <w:szCs w:val="24"/>
        </w:rPr>
        <w:t>Pravilnik o financijskom izvještavanju u proračunskom računovodstvu (“Narodne novine“, broj 3/15, 93/15, 135/15, 2/17, 28/17, 112/18 i 126/19)</w:t>
      </w:r>
    </w:p>
    <w:p w14:paraId="5FF33DEF" w14:textId="2EDCCED2" w:rsidR="00BF36AC" w:rsidRPr="005E1A20" w:rsidRDefault="00BF36AC" w:rsidP="00BF36AC">
      <w:pPr>
        <w:pStyle w:val="Odlomakpopisa"/>
        <w:numPr>
          <w:ilvl w:val="0"/>
          <w:numId w:val="1"/>
        </w:numPr>
        <w:rPr>
          <w:rFonts w:cstheme="minorHAnsi"/>
          <w:sz w:val="24"/>
          <w:szCs w:val="24"/>
        </w:rPr>
      </w:pPr>
      <w:r w:rsidRPr="005E1A20">
        <w:rPr>
          <w:rFonts w:cstheme="minorHAnsi"/>
          <w:sz w:val="24"/>
          <w:szCs w:val="24"/>
        </w:rPr>
        <w:t>Pravilnik o proračunskim klasifikacijama (“Narodne novine“, broj 26/10, 120/13 i 1/20)</w:t>
      </w:r>
    </w:p>
    <w:p w14:paraId="67F71FCF" w14:textId="0B6EDE4C" w:rsidR="00BF36AC" w:rsidRPr="005E1A20" w:rsidRDefault="00BF36AC" w:rsidP="00BF36AC">
      <w:pPr>
        <w:rPr>
          <w:rFonts w:cstheme="minorHAnsi"/>
          <w:sz w:val="24"/>
          <w:szCs w:val="24"/>
        </w:rPr>
      </w:pPr>
    </w:p>
    <w:p w14:paraId="3752B465" w14:textId="7ADF55AA" w:rsidR="00BF36AC" w:rsidRPr="005E1A20" w:rsidRDefault="00BF36AC" w:rsidP="00BF36AC">
      <w:pPr>
        <w:rPr>
          <w:rFonts w:cstheme="minorHAnsi"/>
          <w:sz w:val="24"/>
          <w:szCs w:val="24"/>
        </w:rPr>
      </w:pPr>
    </w:p>
    <w:p w14:paraId="64E645D4" w14:textId="7111C595" w:rsidR="00BF36AC" w:rsidRPr="005E1A20" w:rsidRDefault="00BF36AC" w:rsidP="00BF36AC">
      <w:pPr>
        <w:rPr>
          <w:rFonts w:cstheme="minorHAnsi"/>
          <w:sz w:val="24"/>
          <w:szCs w:val="24"/>
        </w:rPr>
      </w:pPr>
    </w:p>
    <w:p w14:paraId="2D92619F" w14:textId="63B7D16D" w:rsidR="00BF36AC" w:rsidRPr="005E1A20" w:rsidRDefault="00BF36AC" w:rsidP="00BF36AC">
      <w:pPr>
        <w:rPr>
          <w:rFonts w:cstheme="minorHAnsi"/>
          <w:sz w:val="24"/>
          <w:szCs w:val="24"/>
        </w:rPr>
      </w:pPr>
    </w:p>
    <w:p w14:paraId="1DEA1E93" w14:textId="16C00675" w:rsidR="00BF36AC" w:rsidRPr="005E1A20" w:rsidRDefault="00BF36AC" w:rsidP="007C75CD">
      <w:pPr>
        <w:jc w:val="center"/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lastRenderedPageBreak/>
        <w:t xml:space="preserve">BILJEŠKE UZ </w:t>
      </w:r>
      <w:r w:rsidR="007C75CD" w:rsidRPr="005E1A20">
        <w:rPr>
          <w:rFonts w:cstheme="minorHAnsi"/>
          <w:b/>
          <w:bCs/>
          <w:sz w:val="24"/>
          <w:szCs w:val="24"/>
        </w:rPr>
        <w:t xml:space="preserve"> IZVJEŠTAJ O PRIHODIMA I RASHODIMA,</w:t>
      </w:r>
    </w:p>
    <w:p w14:paraId="050E7A5C" w14:textId="5FC4712C" w:rsidR="007C75CD" w:rsidRPr="005E1A20" w:rsidRDefault="007C75CD" w:rsidP="007C75CD">
      <w:pPr>
        <w:jc w:val="center"/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PRIMICIMA I IZDACIMA – OBRAZAC PR-RAS</w:t>
      </w:r>
    </w:p>
    <w:p w14:paraId="0E368772" w14:textId="5CF6C773" w:rsidR="007C75CD" w:rsidRPr="005E1A20" w:rsidRDefault="007C75CD" w:rsidP="007C75CD">
      <w:pPr>
        <w:jc w:val="center"/>
        <w:rPr>
          <w:rFonts w:cstheme="minorHAnsi"/>
          <w:b/>
          <w:bCs/>
          <w:sz w:val="24"/>
          <w:szCs w:val="24"/>
        </w:rPr>
      </w:pPr>
    </w:p>
    <w:p w14:paraId="024E78F9" w14:textId="1783950B" w:rsidR="007C75CD" w:rsidRPr="005E1A20" w:rsidRDefault="007C75CD" w:rsidP="007C75CD">
      <w:pPr>
        <w:rPr>
          <w:rFonts w:cstheme="minorHAnsi"/>
          <w:b/>
          <w:bCs/>
          <w:sz w:val="24"/>
          <w:szCs w:val="24"/>
        </w:rPr>
      </w:pPr>
    </w:p>
    <w:p w14:paraId="734A2522" w14:textId="09A6576C" w:rsidR="0000076A" w:rsidRPr="007261AC" w:rsidRDefault="007C75CD" w:rsidP="007C75CD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Bilješka 1</w:t>
      </w:r>
    </w:p>
    <w:p w14:paraId="3B52D8BD" w14:textId="72FDC54F" w:rsidR="007C75CD" w:rsidRPr="005E1A20" w:rsidRDefault="00A9553F" w:rsidP="007261AC">
      <w:pPr>
        <w:ind w:firstLine="708"/>
        <w:rPr>
          <w:rFonts w:cstheme="minorHAnsi"/>
          <w:sz w:val="24"/>
          <w:szCs w:val="24"/>
        </w:rPr>
      </w:pPr>
      <w:r w:rsidRPr="005E1A20">
        <w:rPr>
          <w:rFonts w:cstheme="minorHAnsi"/>
          <w:sz w:val="24"/>
          <w:szCs w:val="24"/>
        </w:rPr>
        <w:t>AOP 112</w:t>
      </w:r>
      <w:r w:rsidR="006620BA" w:rsidRPr="005E1A20">
        <w:rPr>
          <w:rFonts w:cstheme="minorHAnsi"/>
          <w:sz w:val="24"/>
          <w:szCs w:val="24"/>
        </w:rPr>
        <w:t>, Ostali nespomenuti prihodi,</w:t>
      </w:r>
      <w:r w:rsidRPr="005E1A20">
        <w:rPr>
          <w:rFonts w:cstheme="minorHAnsi"/>
          <w:sz w:val="24"/>
          <w:szCs w:val="24"/>
        </w:rPr>
        <w:t xml:space="preserve"> iskazuje prihode </w:t>
      </w:r>
      <w:r w:rsidR="00284875" w:rsidRPr="005E1A20">
        <w:rPr>
          <w:rFonts w:cstheme="minorHAnsi"/>
          <w:sz w:val="24"/>
          <w:szCs w:val="24"/>
        </w:rPr>
        <w:t>ostv</w:t>
      </w:r>
      <w:r w:rsidR="006620BA" w:rsidRPr="005E1A20">
        <w:rPr>
          <w:rFonts w:cstheme="minorHAnsi"/>
          <w:sz w:val="24"/>
          <w:szCs w:val="24"/>
        </w:rPr>
        <w:t>arene od plaćanja roditelja djece korisnika usluga Dječjeg vrtića Žabac Sveti Ivan Žabno u iznosu od 211.865</w:t>
      </w:r>
      <w:r w:rsidR="005E0C57">
        <w:rPr>
          <w:rFonts w:cstheme="minorHAnsi"/>
          <w:sz w:val="24"/>
          <w:szCs w:val="24"/>
        </w:rPr>
        <w:t xml:space="preserve"> kuna</w:t>
      </w:r>
      <w:r w:rsidR="006620BA" w:rsidRPr="005E1A20">
        <w:rPr>
          <w:rFonts w:cstheme="minorHAnsi"/>
          <w:sz w:val="24"/>
          <w:szCs w:val="24"/>
        </w:rPr>
        <w:t xml:space="preserve">. </w:t>
      </w:r>
    </w:p>
    <w:p w14:paraId="68AECA84" w14:textId="149C28BC" w:rsidR="006620BA" w:rsidRPr="005E1A20" w:rsidRDefault="006620BA" w:rsidP="007C75CD">
      <w:pPr>
        <w:rPr>
          <w:rFonts w:cstheme="minorHAnsi"/>
          <w:sz w:val="24"/>
          <w:szCs w:val="24"/>
        </w:rPr>
      </w:pPr>
    </w:p>
    <w:p w14:paraId="45D374A9" w14:textId="4B42B191" w:rsidR="006620BA" w:rsidRPr="005E1A20" w:rsidRDefault="006620BA" w:rsidP="007C75CD">
      <w:pPr>
        <w:rPr>
          <w:rFonts w:cstheme="minorHAnsi"/>
          <w:b/>
          <w:bCs/>
          <w:sz w:val="24"/>
          <w:szCs w:val="24"/>
        </w:rPr>
      </w:pPr>
      <w:r w:rsidRPr="005E1A20">
        <w:rPr>
          <w:rFonts w:cstheme="minorHAnsi"/>
          <w:b/>
          <w:bCs/>
          <w:sz w:val="24"/>
          <w:szCs w:val="24"/>
        </w:rPr>
        <w:t>Bilješka 2</w:t>
      </w:r>
    </w:p>
    <w:p w14:paraId="0758AAEE" w14:textId="412B2CC1" w:rsidR="006620BA" w:rsidRPr="005E1A20" w:rsidRDefault="006620BA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cstheme="minorHAnsi"/>
          <w:sz w:val="24"/>
          <w:szCs w:val="24"/>
        </w:rPr>
        <w:t>AOP 130 iskazuje p</w:t>
      </w:r>
      <w:r w:rsidRPr="005E1A20">
        <w:rPr>
          <w:rFonts w:eastAsia="Times New Roman" w:cstheme="minorHAnsi"/>
          <w:sz w:val="24"/>
          <w:szCs w:val="24"/>
          <w:lang w:eastAsia="hr-HR"/>
        </w:rPr>
        <w:t>rihode iz nadležnog proračuna za financiranje rashoda poslovanja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 xml:space="preserve"> u iznosu od 302.226,38</w:t>
      </w:r>
      <w:r w:rsidR="005E0C5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>k</w:t>
      </w:r>
      <w:r w:rsidR="005E0C57">
        <w:rPr>
          <w:rFonts w:eastAsia="Times New Roman" w:cstheme="minorHAnsi"/>
          <w:sz w:val="24"/>
          <w:szCs w:val="24"/>
          <w:lang w:eastAsia="hr-HR"/>
        </w:rPr>
        <w:t>u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>n</w:t>
      </w:r>
      <w:r w:rsidR="005E0C57">
        <w:rPr>
          <w:rFonts w:eastAsia="Times New Roman" w:cstheme="minorHAnsi"/>
          <w:sz w:val="24"/>
          <w:szCs w:val="24"/>
          <w:lang w:eastAsia="hr-HR"/>
        </w:rPr>
        <w:t>a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17610CEA" w14:textId="013925CF" w:rsidR="006620BA" w:rsidRPr="005E1A20" w:rsidRDefault="006620BA" w:rsidP="006620BA">
      <w:pPr>
        <w:rPr>
          <w:rFonts w:eastAsia="Times New Roman" w:cstheme="minorHAnsi"/>
          <w:sz w:val="24"/>
          <w:szCs w:val="24"/>
          <w:lang w:eastAsia="hr-HR"/>
        </w:rPr>
      </w:pPr>
    </w:p>
    <w:p w14:paraId="086C1D8A" w14:textId="08E7B584" w:rsidR="006620BA" w:rsidRPr="005E1A20" w:rsidRDefault="006620BA" w:rsidP="006620BA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3</w:t>
      </w:r>
    </w:p>
    <w:p w14:paraId="3C2B32FD" w14:textId="7904CE92" w:rsidR="006620BA" w:rsidRPr="005E1A20" w:rsidRDefault="006620BA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149 iskazuje 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>plaće za zaposlene u iznosu od 367.878,16</w:t>
      </w:r>
      <w:r w:rsidR="005E0C5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>k</w:t>
      </w:r>
      <w:r w:rsidR="005E0C57">
        <w:rPr>
          <w:rFonts w:eastAsia="Times New Roman" w:cstheme="minorHAnsi"/>
          <w:sz w:val="24"/>
          <w:szCs w:val="24"/>
          <w:lang w:eastAsia="hr-HR"/>
        </w:rPr>
        <w:t>u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>n</w:t>
      </w:r>
      <w:r w:rsidR="005E0C57">
        <w:rPr>
          <w:rFonts w:eastAsia="Times New Roman" w:cstheme="minorHAnsi"/>
          <w:sz w:val="24"/>
          <w:szCs w:val="24"/>
          <w:lang w:eastAsia="hr-HR"/>
        </w:rPr>
        <w:t>a</w:t>
      </w:r>
      <w:r w:rsidR="00C81DAC"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7CD96A3B" w14:textId="3BCD51B2" w:rsidR="00C81DAC" w:rsidRPr="005E1A20" w:rsidRDefault="00C81DAC" w:rsidP="006620BA">
      <w:pPr>
        <w:rPr>
          <w:rFonts w:eastAsia="Times New Roman" w:cstheme="minorHAnsi"/>
          <w:sz w:val="24"/>
          <w:szCs w:val="24"/>
          <w:lang w:eastAsia="hr-HR"/>
        </w:rPr>
      </w:pPr>
    </w:p>
    <w:p w14:paraId="4EC3E1AB" w14:textId="13FACEB6" w:rsidR="00C81DAC" w:rsidRPr="005E1A20" w:rsidRDefault="00C81DAC" w:rsidP="006620BA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4</w:t>
      </w:r>
    </w:p>
    <w:p w14:paraId="58A2E5EF" w14:textId="3E194BDE" w:rsidR="006620BA" w:rsidRPr="005E1A20" w:rsidRDefault="00C81DAC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>AOP 156 iskazuje doprinose za obvezno zdravstveno osiguranje u iznosu od 60.700</w:t>
      </w:r>
      <w:r w:rsidR="005E0C5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1A20">
        <w:rPr>
          <w:rFonts w:eastAsia="Times New Roman" w:cstheme="minorHAnsi"/>
          <w:sz w:val="24"/>
          <w:szCs w:val="24"/>
          <w:lang w:eastAsia="hr-HR"/>
        </w:rPr>
        <w:t>k</w:t>
      </w:r>
      <w:r w:rsidR="005E0C57">
        <w:rPr>
          <w:rFonts w:eastAsia="Times New Roman" w:cstheme="minorHAnsi"/>
          <w:sz w:val="24"/>
          <w:szCs w:val="24"/>
          <w:lang w:eastAsia="hr-HR"/>
        </w:rPr>
        <w:t>u</w:t>
      </w:r>
      <w:r w:rsidRPr="005E1A20">
        <w:rPr>
          <w:rFonts w:eastAsia="Times New Roman" w:cstheme="minorHAnsi"/>
          <w:sz w:val="24"/>
          <w:szCs w:val="24"/>
          <w:lang w:eastAsia="hr-HR"/>
        </w:rPr>
        <w:t>n</w:t>
      </w:r>
      <w:r w:rsidR="005E0C57">
        <w:rPr>
          <w:rFonts w:eastAsia="Times New Roman" w:cstheme="minorHAnsi"/>
          <w:sz w:val="24"/>
          <w:szCs w:val="24"/>
          <w:lang w:eastAsia="hr-HR"/>
        </w:rPr>
        <w:t>a</w:t>
      </w:r>
      <w:r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722B1ED9" w14:textId="7B4B4E69" w:rsidR="00C81DAC" w:rsidRPr="005E1A20" w:rsidRDefault="00C81DAC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130BFB6C" w14:textId="61276229" w:rsidR="00C81DAC" w:rsidRPr="005E1A20" w:rsidRDefault="00C81DAC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5</w:t>
      </w:r>
    </w:p>
    <w:p w14:paraId="35D5DEA9" w14:textId="326DC627" w:rsidR="00C81DAC" w:rsidRPr="005E1A20" w:rsidRDefault="00C81DAC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>AOP 161 iskazuje naknade za prijevoz na posao i s posla u iznosu od 17.000,00</w:t>
      </w:r>
      <w:r w:rsidR="005E0C57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1A20">
        <w:rPr>
          <w:rFonts w:eastAsia="Times New Roman" w:cstheme="minorHAnsi"/>
          <w:sz w:val="24"/>
          <w:szCs w:val="24"/>
          <w:lang w:eastAsia="hr-HR"/>
        </w:rPr>
        <w:t>k</w:t>
      </w:r>
      <w:r w:rsidR="005E0C57">
        <w:rPr>
          <w:rFonts w:eastAsia="Times New Roman" w:cstheme="minorHAnsi"/>
          <w:sz w:val="24"/>
          <w:szCs w:val="24"/>
          <w:lang w:eastAsia="hr-HR"/>
        </w:rPr>
        <w:t>u</w:t>
      </w:r>
      <w:r w:rsidRPr="005E1A20">
        <w:rPr>
          <w:rFonts w:eastAsia="Times New Roman" w:cstheme="minorHAnsi"/>
          <w:sz w:val="24"/>
          <w:szCs w:val="24"/>
          <w:lang w:eastAsia="hr-HR"/>
        </w:rPr>
        <w:t>n</w:t>
      </w:r>
      <w:r w:rsidR="005E0C57">
        <w:rPr>
          <w:rFonts w:eastAsia="Times New Roman" w:cstheme="minorHAnsi"/>
          <w:sz w:val="24"/>
          <w:szCs w:val="24"/>
          <w:lang w:eastAsia="hr-HR"/>
        </w:rPr>
        <w:t>a</w:t>
      </w:r>
    </w:p>
    <w:p w14:paraId="0B03ABD8" w14:textId="77777777" w:rsidR="00C81DAC" w:rsidRPr="005E1A20" w:rsidRDefault="00C81DAC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3EEDA087" w14:textId="20801763" w:rsidR="00C81DAC" w:rsidRPr="005E1A20" w:rsidRDefault="00C81DAC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Bilješka 6 </w:t>
      </w:r>
    </w:p>
    <w:p w14:paraId="6D0DF0F4" w14:textId="315B58F9" w:rsidR="00C81DAC" w:rsidRPr="005E1A20" w:rsidRDefault="00C81DAC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162 </w:t>
      </w:r>
      <w:r w:rsidR="00F667FE" w:rsidRPr="005E1A20">
        <w:rPr>
          <w:rFonts w:eastAsia="Times New Roman" w:cstheme="minorHAnsi"/>
          <w:sz w:val="24"/>
          <w:szCs w:val="24"/>
          <w:lang w:eastAsia="hr-HR"/>
        </w:rPr>
        <w:t>iskazuje sredstva za s</w:t>
      </w:r>
      <w:r w:rsidRPr="005E1A20">
        <w:rPr>
          <w:rFonts w:eastAsia="Times New Roman" w:cstheme="minorHAnsi"/>
          <w:sz w:val="24"/>
          <w:szCs w:val="24"/>
          <w:lang w:eastAsia="hr-HR"/>
        </w:rPr>
        <w:t>tručno usavršavanje zaposlenika iznosi 3.944</w:t>
      </w:r>
      <w:r w:rsidR="005E0C57">
        <w:rPr>
          <w:rFonts w:eastAsia="Times New Roman" w:cstheme="minorHAnsi"/>
          <w:sz w:val="24"/>
          <w:szCs w:val="24"/>
          <w:lang w:eastAsia="hr-HR"/>
        </w:rPr>
        <w:t xml:space="preserve"> kuna</w:t>
      </w:r>
      <w:r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599995F8" w14:textId="741B3F4E" w:rsidR="00C81DAC" w:rsidRPr="005E1A20" w:rsidRDefault="00C81DAC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545888F9" w14:textId="268341FC" w:rsidR="00C81DAC" w:rsidRPr="005E1A20" w:rsidRDefault="00C81DAC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7</w:t>
      </w:r>
    </w:p>
    <w:p w14:paraId="1487196C" w14:textId="6A5D3A1C" w:rsidR="00F667FE" w:rsidRPr="005E1A20" w:rsidRDefault="00F667FE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>AOP 165 iskazuje uredski materijal i ostale materijalne rashode u iznosu od 23.266</w:t>
      </w:r>
      <w:r w:rsidR="005E0C57">
        <w:rPr>
          <w:rFonts w:eastAsia="Times New Roman" w:cstheme="minorHAnsi"/>
          <w:sz w:val="24"/>
          <w:szCs w:val="24"/>
          <w:lang w:eastAsia="hr-HR"/>
        </w:rPr>
        <w:t xml:space="preserve"> kuna</w:t>
      </w:r>
      <w:r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4CFBAAC5" w14:textId="6DD3321D" w:rsidR="00F667FE" w:rsidRPr="005E1A20" w:rsidRDefault="00F667FE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08D982DD" w14:textId="77777777" w:rsidR="007261AC" w:rsidRDefault="007261AC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</w:p>
    <w:p w14:paraId="5A36679D" w14:textId="4D747C83" w:rsidR="00F667FE" w:rsidRPr="005E1A20" w:rsidRDefault="00F667FE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lastRenderedPageBreak/>
        <w:t>Bilješka 8</w:t>
      </w:r>
    </w:p>
    <w:p w14:paraId="7784772F" w14:textId="67AC3527" w:rsidR="00F667FE" w:rsidRPr="005E1A20" w:rsidRDefault="00F667FE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>AOP 166 Materijal i sirovine iznosi 62.015,00.</w:t>
      </w:r>
    </w:p>
    <w:p w14:paraId="548014B9" w14:textId="50A7EB33" w:rsidR="00F667FE" w:rsidRPr="005E1A20" w:rsidRDefault="00F667FE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54F6F63E" w14:textId="758A216C" w:rsidR="00F667FE" w:rsidRPr="005E1A20" w:rsidRDefault="00F667FE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9</w:t>
      </w:r>
    </w:p>
    <w:p w14:paraId="4F311CA0" w14:textId="4279DC41" w:rsidR="00F667FE" w:rsidRPr="005E1A20" w:rsidRDefault="00F667FE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169 </w:t>
      </w:r>
      <w:r w:rsidR="005C02AE" w:rsidRPr="005E1A20">
        <w:rPr>
          <w:rFonts w:eastAsia="Times New Roman" w:cstheme="minorHAnsi"/>
          <w:sz w:val="24"/>
          <w:szCs w:val="24"/>
          <w:lang w:eastAsia="hr-HR"/>
        </w:rPr>
        <w:t>Električna energija iznosi 16.139 k</w:t>
      </w:r>
      <w:r w:rsidR="00637E11">
        <w:rPr>
          <w:rFonts w:eastAsia="Times New Roman" w:cstheme="minorHAnsi"/>
          <w:sz w:val="24"/>
          <w:szCs w:val="24"/>
          <w:lang w:eastAsia="hr-HR"/>
        </w:rPr>
        <w:t>u</w:t>
      </w:r>
      <w:r w:rsidR="005C02AE" w:rsidRPr="005E1A20">
        <w:rPr>
          <w:rFonts w:eastAsia="Times New Roman" w:cstheme="minorHAnsi"/>
          <w:sz w:val="24"/>
          <w:szCs w:val="24"/>
          <w:lang w:eastAsia="hr-HR"/>
        </w:rPr>
        <w:t>n</w:t>
      </w:r>
      <w:r w:rsidR="00637E11">
        <w:rPr>
          <w:rFonts w:eastAsia="Times New Roman" w:cstheme="minorHAnsi"/>
          <w:sz w:val="24"/>
          <w:szCs w:val="24"/>
          <w:lang w:eastAsia="hr-HR"/>
        </w:rPr>
        <w:t>a</w:t>
      </w:r>
      <w:r w:rsidR="005C02AE"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2334FBE0" w14:textId="42AF8C8A" w:rsidR="005C02AE" w:rsidRPr="005E1A20" w:rsidRDefault="005C02AE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63AF6941" w14:textId="29E39A57" w:rsidR="005C02AE" w:rsidRPr="005E1A20" w:rsidRDefault="005C02AE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10</w:t>
      </w:r>
    </w:p>
    <w:p w14:paraId="1BA4B7ED" w14:textId="4C07A864" w:rsidR="005C02AE" w:rsidRPr="005E1A20" w:rsidRDefault="005C02AE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>AOP 171 Službena, radna i zaštitna odjeća iznosi 3625,36 k</w:t>
      </w:r>
      <w:r w:rsidR="00637E11">
        <w:rPr>
          <w:rFonts w:eastAsia="Times New Roman" w:cstheme="minorHAnsi"/>
          <w:sz w:val="24"/>
          <w:szCs w:val="24"/>
          <w:lang w:eastAsia="hr-HR"/>
        </w:rPr>
        <w:t>una</w:t>
      </w:r>
      <w:r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4C5E3429" w14:textId="5503DA44" w:rsidR="005C02AE" w:rsidRPr="005E1A20" w:rsidRDefault="005C02AE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0FD94696" w14:textId="08670374" w:rsidR="005C02AE" w:rsidRPr="005E1A20" w:rsidRDefault="005C02AE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11</w:t>
      </w:r>
    </w:p>
    <w:p w14:paraId="72FC2891" w14:textId="6791E73C" w:rsidR="005C02AE" w:rsidRPr="005E1A20" w:rsidRDefault="005C02AE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>AOP 173 iskazuje troškove telefona i telefaksa u iznosu od 2.038</w:t>
      </w:r>
      <w:r w:rsidR="005E0C57">
        <w:rPr>
          <w:rFonts w:eastAsia="Times New Roman" w:cstheme="minorHAnsi"/>
          <w:sz w:val="24"/>
          <w:szCs w:val="24"/>
          <w:lang w:eastAsia="hr-HR"/>
        </w:rPr>
        <w:t xml:space="preserve"> kuna</w:t>
      </w:r>
      <w:r w:rsidRPr="005E1A20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14:paraId="0F223544" w14:textId="2E622987" w:rsidR="005C02AE" w:rsidRPr="005E1A20" w:rsidRDefault="005C02AE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06DFDFE3" w14:textId="4581E7BC" w:rsidR="005C02AE" w:rsidRPr="005E1A20" w:rsidRDefault="005C02AE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12</w:t>
      </w:r>
    </w:p>
    <w:p w14:paraId="606F6C8D" w14:textId="7AF13241" w:rsidR="00BB7436" w:rsidRPr="005E1A20" w:rsidRDefault="00BB7436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>AOP 174 Usluge tekućeg i investicijskog održavanja građevinskih objekata iznose 9.080</w:t>
      </w:r>
      <w:r w:rsidR="00637E1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1A20">
        <w:rPr>
          <w:rFonts w:eastAsia="Times New Roman" w:cstheme="minorHAnsi"/>
          <w:sz w:val="24"/>
          <w:szCs w:val="24"/>
          <w:lang w:eastAsia="hr-HR"/>
        </w:rPr>
        <w:t>k</w:t>
      </w:r>
      <w:r w:rsidR="00637E11">
        <w:rPr>
          <w:rFonts w:eastAsia="Times New Roman" w:cstheme="minorHAnsi"/>
          <w:sz w:val="24"/>
          <w:szCs w:val="24"/>
          <w:lang w:eastAsia="hr-HR"/>
        </w:rPr>
        <w:t>u</w:t>
      </w:r>
      <w:r w:rsidRPr="005E1A20">
        <w:rPr>
          <w:rFonts w:eastAsia="Times New Roman" w:cstheme="minorHAnsi"/>
          <w:sz w:val="24"/>
          <w:szCs w:val="24"/>
          <w:lang w:eastAsia="hr-HR"/>
        </w:rPr>
        <w:t>n</w:t>
      </w:r>
      <w:r w:rsidR="00637E11">
        <w:rPr>
          <w:rFonts w:eastAsia="Times New Roman" w:cstheme="minorHAnsi"/>
          <w:sz w:val="24"/>
          <w:szCs w:val="24"/>
          <w:lang w:eastAsia="hr-HR"/>
        </w:rPr>
        <w:t>a</w:t>
      </w:r>
      <w:r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0D07CB9E" w14:textId="77777777" w:rsidR="00BB7436" w:rsidRPr="005E1A20" w:rsidRDefault="00BB7436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13BB2621" w14:textId="32539D80" w:rsidR="00BB7436" w:rsidRPr="005E1A20" w:rsidRDefault="00BB7436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13</w:t>
      </w:r>
    </w:p>
    <w:p w14:paraId="6818A558" w14:textId="49E36941" w:rsidR="00C81DAC" w:rsidRPr="005E1A20" w:rsidRDefault="00BB7436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>AOP 176 iskazuje sredstva od komunalne naknade u iznosu od 2.799</w:t>
      </w:r>
      <w:r w:rsidR="00637E11">
        <w:rPr>
          <w:rFonts w:eastAsia="Times New Roman" w:cstheme="minorHAnsi"/>
          <w:sz w:val="24"/>
          <w:szCs w:val="24"/>
          <w:lang w:eastAsia="hr-HR"/>
        </w:rPr>
        <w:t xml:space="preserve"> </w:t>
      </w:r>
      <w:r w:rsidRPr="005E1A20">
        <w:rPr>
          <w:rFonts w:eastAsia="Times New Roman" w:cstheme="minorHAnsi"/>
          <w:sz w:val="24"/>
          <w:szCs w:val="24"/>
          <w:lang w:eastAsia="hr-HR"/>
        </w:rPr>
        <w:t>k</w:t>
      </w:r>
      <w:r w:rsidR="00637E11">
        <w:rPr>
          <w:rFonts w:eastAsia="Times New Roman" w:cstheme="minorHAnsi"/>
          <w:sz w:val="24"/>
          <w:szCs w:val="24"/>
          <w:lang w:eastAsia="hr-HR"/>
        </w:rPr>
        <w:t>u</w:t>
      </w:r>
      <w:r w:rsidRPr="005E1A20">
        <w:rPr>
          <w:rFonts w:eastAsia="Times New Roman" w:cstheme="minorHAnsi"/>
          <w:sz w:val="24"/>
          <w:szCs w:val="24"/>
          <w:lang w:eastAsia="hr-HR"/>
        </w:rPr>
        <w:t>n</w:t>
      </w:r>
      <w:r w:rsidR="00637E11">
        <w:rPr>
          <w:rFonts w:eastAsia="Times New Roman" w:cstheme="minorHAnsi"/>
          <w:sz w:val="24"/>
          <w:szCs w:val="24"/>
          <w:lang w:eastAsia="hr-HR"/>
        </w:rPr>
        <w:t>a</w:t>
      </w:r>
      <w:r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4B1D11AD" w14:textId="353BF017" w:rsidR="00BB7436" w:rsidRPr="005E1A20" w:rsidRDefault="00BB7436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57767ED1" w14:textId="26E809E8" w:rsidR="00BB7436" w:rsidRPr="005E1A20" w:rsidRDefault="00BB7436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14</w:t>
      </w:r>
    </w:p>
    <w:p w14:paraId="497BBC4C" w14:textId="101AB3B4" w:rsidR="00BB7436" w:rsidRPr="005E1A20" w:rsidRDefault="00BB7436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>AOP 178 iskazuje obvezne i preventivne zdravstvene preglede zaposlenika u iznosu od 1.344</w:t>
      </w:r>
      <w:r w:rsidR="00637E11">
        <w:rPr>
          <w:rFonts w:eastAsia="Times New Roman" w:cstheme="minorHAnsi"/>
          <w:sz w:val="24"/>
          <w:szCs w:val="24"/>
          <w:lang w:eastAsia="hr-HR"/>
        </w:rPr>
        <w:t xml:space="preserve"> kuna.</w:t>
      </w:r>
    </w:p>
    <w:p w14:paraId="2CDA3E32" w14:textId="4B90D40A" w:rsidR="00BB7436" w:rsidRPr="005E1A20" w:rsidRDefault="00BB7436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0E234F3D" w14:textId="111F9A26" w:rsidR="00BB7436" w:rsidRPr="005E1A20" w:rsidRDefault="00BB7436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15</w:t>
      </w:r>
    </w:p>
    <w:p w14:paraId="04696AC4" w14:textId="6575A6C8" w:rsidR="00BB7436" w:rsidRPr="005E1A20" w:rsidRDefault="00BB7436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 xml:space="preserve">AOP 179 iskazuje intelektualne i osobne usluge, odnosno autorski honorar u iznosu od </w:t>
      </w:r>
      <w:r w:rsidR="00AD697A" w:rsidRPr="005E1A20">
        <w:rPr>
          <w:rFonts w:eastAsia="Times New Roman" w:cstheme="minorHAnsi"/>
          <w:sz w:val="24"/>
          <w:szCs w:val="24"/>
          <w:lang w:eastAsia="hr-HR"/>
        </w:rPr>
        <w:t>12.765</w:t>
      </w:r>
      <w:r w:rsidR="00637E11">
        <w:rPr>
          <w:rFonts w:eastAsia="Times New Roman" w:cstheme="minorHAnsi"/>
          <w:sz w:val="24"/>
          <w:szCs w:val="24"/>
          <w:lang w:eastAsia="hr-HR"/>
        </w:rPr>
        <w:t xml:space="preserve"> kuna</w:t>
      </w:r>
      <w:r w:rsidR="00AD697A"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1FFFE6B6" w14:textId="374296CE" w:rsidR="00AD697A" w:rsidRPr="005E1A20" w:rsidRDefault="00AD697A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10A029A4" w14:textId="37BF8E80" w:rsidR="00AD697A" w:rsidRPr="005E1A20" w:rsidRDefault="00AD697A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16</w:t>
      </w:r>
    </w:p>
    <w:p w14:paraId="4ACA8935" w14:textId="32737BFC" w:rsidR="00AD697A" w:rsidRPr="005E1A20" w:rsidRDefault="00AD697A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>AOP 180 usluge ažuriranja računalnih baza iznosi 8.270</w:t>
      </w:r>
      <w:r w:rsidR="00637E11">
        <w:rPr>
          <w:rFonts w:eastAsia="Times New Roman" w:cstheme="minorHAnsi"/>
          <w:sz w:val="24"/>
          <w:szCs w:val="24"/>
          <w:lang w:eastAsia="hr-HR"/>
        </w:rPr>
        <w:t xml:space="preserve"> kuna.</w:t>
      </w:r>
      <w:r w:rsidRPr="005E1A20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20E40EA7" w14:textId="6812D7A2" w:rsidR="00AD697A" w:rsidRPr="005E1A20" w:rsidRDefault="00AD697A" w:rsidP="007C75CD">
      <w:pPr>
        <w:rPr>
          <w:rFonts w:eastAsia="Times New Roman" w:cstheme="minorHAnsi"/>
          <w:sz w:val="24"/>
          <w:szCs w:val="24"/>
          <w:lang w:eastAsia="hr-HR"/>
        </w:rPr>
      </w:pPr>
    </w:p>
    <w:p w14:paraId="35E7602E" w14:textId="69D05498" w:rsidR="00AD697A" w:rsidRPr="005E1A20" w:rsidRDefault="00AD697A" w:rsidP="007C75CD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lastRenderedPageBreak/>
        <w:t>Bilješka 17</w:t>
      </w:r>
    </w:p>
    <w:p w14:paraId="25F0C5F2" w14:textId="20376FEB" w:rsidR="00BF36AC" w:rsidRPr="005E1A20" w:rsidRDefault="00AD697A" w:rsidP="00887ABA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>AOP 181 prikazuje ostale usluge, odnosno grafičke i tiskarske usluge, usluge kopiranja i uvezivanja i slično, a iznosi 6.599</w:t>
      </w:r>
      <w:r w:rsidR="00637E11">
        <w:rPr>
          <w:rFonts w:eastAsia="Times New Roman" w:cstheme="minorHAnsi"/>
          <w:sz w:val="24"/>
          <w:szCs w:val="24"/>
          <w:lang w:eastAsia="hr-HR"/>
        </w:rPr>
        <w:t xml:space="preserve"> kuna</w:t>
      </w:r>
      <w:r w:rsidRPr="005E1A20">
        <w:rPr>
          <w:rFonts w:eastAsia="Times New Roman" w:cstheme="minorHAnsi"/>
          <w:sz w:val="24"/>
          <w:szCs w:val="24"/>
          <w:lang w:eastAsia="hr-HR"/>
        </w:rPr>
        <w:t>.</w:t>
      </w:r>
    </w:p>
    <w:p w14:paraId="568A6037" w14:textId="159A0C5A" w:rsidR="00AD697A" w:rsidRPr="005E1A20" w:rsidRDefault="00AD697A" w:rsidP="00AD697A">
      <w:pPr>
        <w:rPr>
          <w:rFonts w:eastAsia="Times New Roman" w:cstheme="minorHAnsi"/>
          <w:sz w:val="24"/>
          <w:szCs w:val="24"/>
          <w:lang w:eastAsia="hr-HR"/>
        </w:rPr>
      </w:pPr>
    </w:p>
    <w:p w14:paraId="51D8A186" w14:textId="0A88BBA2" w:rsidR="00AD697A" w:rsidRPr="005E1A20" w:rsidRDefault="00AD697A" w:rsidP="00AD697A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18</w:t>
      </w:r>
    </w:p>
    <w:p w14:paraId="3A92E43C" w14:textId="21782FFC" w:rsidR="00AD697A" w:rsidRPr="005E1A20" w:rsidRDefault="00AD697A" w:rsidP="007261AC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>AOP 190 prikazuje ostale nespomenute rashode poslovanja u iznosu od 9.619</w:t>
      </w:r>
      <w:r w:rsidR="00637E11">
        <w:rPr>
          <w:rFonts w:eastAsia="Times New Roman" w:cstheme="minorHAnsi"/>
          <w:sz w:val="24"/>
          <w:szCs w:val="24"/>
          <w:lang w:eastAsia="hr-HR"/>
        </w:rPr>
        <w:t xml:space="preserve"> kuna. </w:t>
      </w:r>
      <w:r w:rsidRPr="005E1A20">
        <w:rPr>
          <w:rFonts w:eastAsia="Times New Roman" w:cstheme="minorHAnsi"/>
          <w:sz w:val="24"/>
          <w:szCs w:val="24"/>
          <w:lang w:eastAsia="hr-HR"/>
        </w:rPr>
        <w:t xml:space="preserve"> </w:t>
      </w:r>
    </w:p>
    <w:p w14:paraId="13A8B87F" w14:textId="4ABA8BBF" w:rsidR="00AD697A" w:rsidRPr="005E1A20" w:rsidRDefault="00AD697A" w:rsidP="00AD697A">
      <w:pPr>
        <w:rPr>
          <w:rFonts w:eastAsia="Times New Roman" w:cstheme="minorHAnsi"/>
          <w:sz w:val="24"/>
          <w:szCs w:val="24"/>
          <w:lang w:eastAsia="hr-HR"/>
        </w:rPr>
      </w:pPr>
    </w:p>
    <w:p w14:paraId="03D304D1" w14:textId="1F716C7A" w:rsidR="00AD697A" w:rsidRPr="005E1A20" w:rsidRDefault="00AD697A" w:rsidP="00AD697A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19</w:t>
      </w:r>
    </w:p>
    <w:p w14:paraId="5D5B3D57" w14:textId="0058FDBE" w:rsidR="00AD697A" w:rsidRPr="005E1A20" w:rsidRDefault="00AD697A" w:rsidP="007261AC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 w:rsidRPr="005E1A20">
        <w:rPr>
          <w:rFonts w:eastAsia="Times New Roman" w:cstheme="minorHAnsi"/>
          <w:sz w:val="24"/>
          <w:szCs w:val="24"/>
          <w:lang w:eastAsia="hr-HR"/>
        </w:rPr>
        <w:t>AOP 206 Bankarske usluge i usluge platnog prometa u iznosu od 438</w:t>
      </w:r>
      <w:r w:rsidR="00637E11">
        <w:rPr>
          <w:rFonts w:eastAsia="Times New Roman" w:cstheme="minorHAnsi"/>
          <w:sz w:val="24"/>
          <w:szCs w:val="24"/>
          <w:lang w:eastAsia="hr-HR"/>
        </w:rPr>
        <w:t xml:space="preserve"> kuna</w:t>
      </w:r>
      <w:r w:rsidRPr="005E1A20">
        <w:rPr>
          <w:rFonts w:eastAsia="Times New Roman" w:cstheme="minorHAnsi"/>
          <w:sz w:val="24"/>
          <w:szCs w:val="24"/>
          <w:lang w:eastAsia="hr-HR"/>
        </w:rPr>
        <w:t xml:space="preserve">. </w:t>
      </w:r>
    </w:p>
    <w:p w14:paraId="3A24E790" w14:textId="34D45854" w:rsidR="00AD697A" w:rsidRPr="005E1A20" w:rsidRDefault="00AD697A" w:rsidP="00AD697A">
      <w:pPr>
        <w:rPr>
          <w:rFonts w:eastAsia="Times New Roman" w:cstheme="minorHAnsi"/>
          <w:sz w:val="24"/>
          <w:szCs w:val="24"/>
          <w:lang w:eastAsia="hr-HR"/>
        </w:rPr>
      </w:pPr>
    </w:p>
    <w:p w14:paraId="514D6043" w14:textId="4D93C1EF" w:rsidR="00AD697A" w:rsidRPr="005E1A20" w:rsidRDefault="00AD697A" w:rsidP="00AD697A">
      <w:pPr>
        <w:jc w:val="center"/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 xml:space="preserve">BILJEŠKE UZ IZVJEŠTAJ O OBVEZAMA </w:t>
      </w:r>
    </w:p>
    <w:p w14:paraId="3883C950" w14:textId="32CED396" w:rsidR="00AD697A" w:rsidRPr="005E1A20" w:rsidRDefault="00AD697A" w:rsidP="00AD697A">
      <w:pPr>
        <w:rPr>
          <w:rFonts w:eastAsia="Times New Roman" w:cstheme="minorHAnsi"/>
          <w:sz w:val="24"/>
          <w:szCs w:val="24"/>
          <w:lang w:eastAsia="hr-HR"/>
        </w:rPr>
      </w:pPr>
    </w:p>
    <w:p w14:paraId="4397ECF2" w14:textId="6A6914DC" w:rsidR="00AD697A" w:rsidRPr="005E1A20" w:rsidRDefault="00AD697A" w:rsidP="00AD697A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5E1A20">
        <w:rPr>
          <w:rFonts w:eastAsia="Times New Roman" w:cstheme="minorHAnsi"/>
          <w:b/>
          <w:bCs/>
          <w:sz w:val="24"/>
          <w:szCs w:val="24"/>
          <w:lang w:eastAsia="hr-HR"/>
        </w:rPr>
        <w:t>Bilješka 1</w:t>
      </w:r>
    </w:p>
    <w:p w14:paraId="5C523EF8" w14:textId="00B9A5C5" w:rsidR="00AD697A" w:rsidRDefault="00887ABA" w:rsidP="007261AC">
      <w:pPr>
        <w:ind w:firstLine="708"/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AOP </w:t>
      </w:r>
      <w:r w:rsidR="00824CDF">
        <w:rPr>
          <w:rFonts w:eastAsia="Times New Roman" w:cstheme="minorHAnsi"/>
          <w:sz w:val="24"/>
          <w:szCs w:val="24"/>
          <w:lang w:eastAsia="hr-HR"/>
        </w:rPr>
        <w:t>0</w:t>
      </w:r>
      <w:r>
        <w:rPr>
          <w:rFonts w:eastAsia="Times New Roman" w:cstheme="minorHAnsi"/>
          <w:sz w:val="24"/>
          <w:szCs w:val="24"/>
          <w:lang w:eastAsia="hr-HR"/>
        </w:rPr>
        <w:t xml:space="preserve">38 iskazuje stanje obveza na kraju izvještajnog razdoblja od 1-6 2021. godine u iznosu </w:t>
      </w:r>
      <w:r w:rsidRPr="00887ABA">
        <w:rPr>
          <w:rFonts w:eastAsia="Times New Roman" w:cstheme="minorHAnsi"/>
          <w:b/>
          <w:bCs/>
          <w:sz w:val="24"/>
          <w:szCs w:val="24"/>
          <w:lang w:eastAsia="hr-HR"/>
        </w:rPr>
        <w:t>98.945</w:t>
      </w:r>
      <w:r>
        <w:rPr>
          <w:rFonts w:eastAsia="Times New Roman" w:cstheme="minorHAnsi"/>
          <w:sz w:val="24"/>
          <w:szCs w:val="24"/>
          <w:lang w:eastAsia="hr-HR"/>
        </w:rPr>
        <w:t xml:space="preserve"> kuna.</w:t>
      </w:r>
    </w:p>
    <w:p w14:paraId="68017D18" w14:textId="1C28E00E" w:rsidR="00B43FD5" w:rsidRDefault="00B43FD5" w:rsidP="00AD697A">
      <w:pPr>
        <w:rPr>
          <w:rFonts w:eastAsia="Times New Roman" w:cstheme="minorHAnsi"/>
          <w:sz w:val="24"/>
          <w:szCs w:val="24"/>
          <w:lang w:eastAsia="hr-HR"/>
        </w:rPr>
      </w:pPr>
    </w:p>
    <w:p w14:paraId="672846DC" w14:textId="7D3E72B3" w:rsidR="00B43FD5" w:rsidRPr="00B43FD5" w:rsidRDefault="00B43FD5" w:rsidP="00AD697A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43FD5">
        <w:rPr>
          <w:rFonts w:eastAsia="Times New Roman" w:cstheme="minorHAnsi"/>
          <w:b/>
          <w:bCs/>
          <w:sz w:val="24"/>
          <w:szCs w:val="24"/>
          <w:lang w:eastAsia="hr-HR"/>
        </w:rPr>
        <w:t>Bilješka 2</w:t>
      </w:r>
    </w:p>
    <w:p w14:paraId="68654BE8" w14:textId="728EDFAE" w:rsidR="007261AC" w:rsidRDefault="007261AC" w:rsidP="00AD697A">
      <w:pPr>
        <w:rPr>
          <w:rFonts w:eastAsia="Times New Roman" w:cstheme="minorHAnsi"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ab/>
        <w:t xml:space="preserve">AOP 039 iskazuje stanje dospjelih obveza na kraju izvještajnog razdoblja a iznosi </w:t>
      </w:r>
      <w:r w:rsidRPr="007261AC">
        <w:rPr>
          <w:rFonts w:eastAsia="Times New Roman" w:cstheme="minorHAnsi"/>
          <w:b/>
          <w:bCs/>
          <w:sz w:val="24"/>
          <w:szCs w:val="24"/>
          <w:lang w:eastAsia="hr-HR"/>
        </w:rPr>
        <w:t>3.080</w:t>
      </w:r>
      <w:r>
        <w:rPr>
          <w:rFonts w:eastAsia="Times New Roman" w:cstheme="minorHAnsi"/>
          <w:sz w:val="24"/>
          <w:szCs w:val="24"/>
          <w:lang w:eastAsia="hr-HR"/>
        </w:rPr>
        <w:t xml:space="preserve"> kuna. </w:t>
      </w:r>
    </w:p>
    <w:p w14:paraId="7754984E" w14:textId="0363DAE8" w:rsidR="00B43FD5" w:rsidRDefault="00B43FD5" w:rsidP="00AD697A">
      <w:pPr>
        <w:rPr>
          <w:rFonts w:eastAsia="Times New Roman" w:cstheme="minorHAnsi"/>
          <w:sz w:val="24"/>
          <w:szCs w:val="24"/>
          <w:lang w:eastAsia="hr-HR"/>
        </w:rPr>
      </w:pPr>
    </w:p>
    <w:p w14:paraId="28D19F6B" w14:textId="5D958ED6" w:rsidR="00B43FD5" w:rsidRDefault="00B43FD5" w:rsidP="00AD697A">
      <w:pPr>
        <w:rPr>
          <w:rFonts w:eastAsia="Times New Roman" w:cstheme="minorHAnsi"/>
          <w:b/>
          <w:bCs/>
          <w:sz w:val="24"/>
          <w:szCs w:val="24"/>
          <w:lang w:eastAsia="hr-HR"/>
        </w:rPr>
      </w:pPr>
      <w:r w:rsidRPr="00B43FD5">
        <w:rPr>
          <w:rFonts w:eastAsia="Times New Roman" w:cstheme="minorHAnsi"/>
          <w:b/>
          <w:bCs/>
          <w:sz w:val="24"/>
          <w:szCs w:val="24"/>
          <w:lang w:eastAsia="hr-HR"/>
        </w:rPr>
        <w:t xml:space="preserve">Bilješka </w:t>
      </w:r>
      <w:r>
        <w:rPr>
          <w:rFonts w:eastAsia="Times New Roman" w:cstheme="minorHAnsi"/>
          <w:b/>
          <w:bCs/>
          <w:sz w:val="24"/>
          <w:szCs w:val="24"/>
          <w:lang w:eastAsia="hr-HR"/>
        </w:rPr>
        <w:t>3</w:t>
      </w:r>
    </w:p>
    <w:p w14:paraId="55996B4E" w14:textId="2BED6822" w:rsidR="00B43FD5" w:rsidRPr="00B43FD5" w:rsidRDefault="00B43FD5" w:rsidP="00B43FD5">
      <w:pPr>
        <w:ind w:firstLine="708"/>
        <w:rPr>
          <w:rFonts w:eastAsia="Times New Roman" w:cstheme="minorHAnsi"/>
          <w:b/>
          <w:bCs/>
          <w:sz w:val="24"/>
          <w:szCs w:val="24"/>
          <w:lang w:eastAsia="hr-HR"/>
        </w:rPr>
      </w:pPr>
      <w:r>
        <w:rPr>
          <w:rFonts w:eastAsia="Times New Roman" w:cstheme="minorHAnsi"/>
          <w:sz w:val="24"/>
          <w:szCs w:val="24"/>
          <w:lang w:eastAsia="hr-HR"/>
        </w:rPr>
        <w:t xml:space="preserve">Stanje nedospjelih obveza iskazano je na AOP-u 097 u iznosu </w:t>
      </w:r>
      <w:r w:rsidRPr="007261AC">
        <w:rPr>
          <w:rFonts w:eastAsia="Times New Roman" w:cstheme="minorHAnsi"/>
          <w:b/>
          <w:bCs/>
          <w:sz w:val="24"/>
          <w:szCs w:val="24"/>
          <w:lang w:eastAsia="hr-HR"/>
        </w:rPr>
        <w:t>95.865</w:t>
      </w:r>
      <w:r>
        <w:rPr>
          <w:rFonts w:eastAsia="Times New Roman" w:cstheme="minorHAnsi"/>
          <w:sz w:val="24"/>
          <w:szCs w:val="24"/>
          <w:lang w:eastAsia="hr-HR"/>
        </w:rPr>
        <w:t xml:space="preserve"> kuna.</w:t>
      </w:r>
      <w:r>
        <w:rPr>
          <w:rFonts w:eastAsia="Times New Roman" w:cstheme="minorHAnsi"/>
          <w:sz w:val="24"/>
          <w:szCs w:val="24"/>
          <w:lang w:eastAsia="hr-HR"/>
        </w:rPr>
        <w:tab/>
      </w:r>
    </w:p>
    <w:p w14:paraId="34C4F2F9" w14:textId="77777777" w:rsidR="007261AC" w:rsidRPr="005E1A20" w:rsidRDefault="007261AC" w:rsidP="00AD697A">
      <w:pPr>
        <w:rPr>
          <w:rFonts w:eastAsia="Times New Roman" w:cstheme="minorHAnsi"/>
          <w:sz w:val="24"/>
          <w:szCs w:val="24"/>
          <w:lang w:eastAsia="hr-HR"/>
        </w:rPr>
      </w:pPr>
    </w:p>
    <w:p w14:paraId="6FC854B9" w14:textId="77777777" w:rsidR="00465F0B" w:rsidRPr="005E1A20" w:rsidRDefault="00465F0B" w:rsidP="00AD697A">
      <w:pPr>
        <w:rPr>
          <w:rFonts w:eastAsia="Times New Roman" w:cstheme="minorHAnsi"/>
          <w:sz w:val="24"/>
          <w:szCs w:val="24"/>
          <w:lang w:eastAsia="hr-HR"/>
        </w:rPr>
      </w:pPr>
    </w:p>
    <w:sectPr w:rsidR="00465F0B" w:rsidRPr="005E1A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9052A8"/>
    <w:multiLevelType w:val="hybridMultilevel"/>
    <w:tmpl w:val="5F9AF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6AC"/>
    <w:rsid w:val="0000076A"/>
    <w:rsid w:val="00031E8C"/>
    <w:rsid w:val="00284875"/>
    <w:rsid w:val="00465F0B"/>
    <w:rsid w:val="005C02AE"/>
    <w:rsid w:val="005E0C57"/>
    <w:rsid w:val="005E1A20"/>
    <w:rsid w:val="00637E11"/>
    <w:rsid w:val="006620BA"/>
    <w:rsid w:val="007261AC"/>
    <w:rsid w:val="00742587"/>
    <w:rsid w:val="007C75CD"/>
    <w:rsid w:val="007D2E2A"/>
    <w:rsid w:val="00824CDF"/>
    <w:rsid w:val="00887ABA"/>
    <w:rsid w:val="00A50859"/>
    <w:rsid w:val="00A9553F"/>
    <w:rsid w:val="00AD697A"/>
    <w:rsid w:val="00B43FD5"/>
    <w:rsid w:val="00BB7436"/>
    <w:rsid w:val="00BF36AC"/>
    <w:rsid w:val="00C81DAC"/>
    <w:rsid w:val="00F667FE"/>
    <w:rsid w:val="00FC0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7922CD"/>
  <w15:chartTrackingRefBased/>
  <w15:docId w15:val="{D3D92060-58CB-4FA8-B4D4-6CCD393D9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F36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6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0112EE-D69B-4AB2-8473-8194CEBE0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849</TotalTime>
  <Pages>4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Bošnjak</dc:creator>
  <cp:keywords/>
  <dc:description/>
  <cp:lastModifiedBy>Barbara Bošnjak</cp:lastModifiedBy>
  <cp:revision>10</cp:revision>
  <dcterms:created xsi:type="dcterms:W3CDTF">2021-07-09T05:34:00Z</dcterms:created>
  <dcterms:modified xsi:type="dcterms:W3CDTF">2021-07-15T11:37:00Z</dcterms:modified>
</cp:coreProperties>
</file>